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B" w:rsidRDefault="004E7DB2" w:rsidP="00751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51530" w:rsidRPr="00751530">
        <w:rPr>
          <w:rFonts w:ascii="Times New Roman" w:hAnsi="Times New Roman" w:cs="Times New Roman"/>
          <w:b/>
          <w:sz w:val="24"/>
          <w:szCs w:val="24"/>
        </w:rPr>
        <w:t xml:space="preserve">еобычно прошёл </w:t>
      </w:r>
      <w:r w:rsidR="00751530">
        <w:rPr>
          <w:rFonts w:ascii="Times New Roman" w:hAnsi="Times New Roman" w:cs="Times New Roman"/>
          <w:b/>
          <w:sz w:val="24"/>
          <w:szCs w:val="24"/>
        </w:rPr>
        <w:t xml:space="preserve">в январе 2017 года </w:t>
      </w:r>
      <w:r w:rsidR="00751530" w:rsidRPr="00751530">
        <w:rPr>
          <w:rFonts w:ascii="Times New Roman" w:hAnsi="Times New Roman" w:cs="Times New Roman"/>
          <w:b/>
          <w:sz w:val="24"/>
          <w:szCs w:val="24"/>
        </w:rPr>
        <w:t>Педагогический совет ««Декоративно-прикладное искусство Севера в детском саду» (к 80-летию Архангельской области)</w:t>
      </w:r>
      <w:r w:rsidR="00751530">
        <w:rPr>
          <w:rFonts w:ascii="Times New Roman" w:hAnsi="Times New Roman" w:cs="Times New Roman"/>
          <w:b/>
          <w:sz w:val="24"/>
          <w:szCs w:val="24"/>
        </w:rPr>
        <w:t>.</w:t>
      </w:r>
    </w:p>
    <w:p w:rsidR="00751530" w:rsidRPr="00751530" w:rsidRDefault="00751530" w:rsidP="007515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51530">
        <w:rPr>
          <w:rFonts w:ascii="Times New Roman" w:hAnsi="Times New Roman" w:cs="Times New Roman"/>
          <w:sz w:val="24"/>
          <w:szCs w:val="24"/>
        </w:rPr>
        <w:t xml:space="preserve"> Педагоги творчески отнеслись к предоставлению опыта работы.</w:t>
      </w:r>
    </w:p>
    <w:p w:rsidR="00751530" w:rsidRDefault="00751530" w:rsidP="004E7D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30">
        <w:rPr>
          <w:rFonts w:ascii="Times New Roman" w:hAnsi="Times New Roman" w:cs="Times New Roman"/>
          <w:sz w:val="24"/>
          <w:szCs w:val="24"/>
        </w:rPr>
        <w:t xml:space="preserve">Разработали и представили дидактические игры, пособия по декоративно-прикладному искусству Севера. </w:t>
      </w:r>
      <w:r w:rsidR="004E7DB2">
        <w:rPr>
          <w:rFonts w:ascii="Times New Roman" w:hAnsi="Times New Roman" w:cs="Times New Roman"/>
          <w:sz w:val="24"/>
          <w:szCs w:val="24"/>
        </w:rPr>
        <w:t>Заместитель заведующего Гладышева Л.В. подготовила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мультимедийные презентации по ознакомлению дошкольников с народными промыслами Архангельского края.</w:t>
      </w:r>
      <w:r w:rsidR="004E7DB2">
        <w:rPr>
          <w:rFonts w:ascii="Times New Roman" w:hAnsi="Times New Roman" w:cs="Times New Roman"/>
          <w:sz w:val="24"/>
          <w:szCs w:val="24"/>
        </w:rPr>
        <w:t xml:space="preserve"> Педагоги всех групп представили проекты по данному направлению работы.</w:t>
      </w:r>
    </w:p>
    <w:p w:rsidR="00751530" w:rsidRDefault="004E7DB2" w:rsidP="004E7D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Большакова Неля Анатольевна разработала методические материалы по ознакомлению детей раннего возраста с северным фольклором.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530" w:rsidRDefault="00751530" w:rsidP="004E7D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530">
        <w:rPr>
          <w:rFonts w:ascii="Times New Roman" w:hAnsi="Times New Roman" w:cs="Times New Roman"/>
          <w:sz w:val="24"/>
          <w:szCs w:val="24"/>
        </w:rPr>
        <w:t>А педагоги подготовительных к школе групп № 27 и 19</w:t>
      </w:r>
      <w:r w:rsidR="00C2348B">
        <w:rPr>
          <w:rFonts w:ascii="Times New Roman" w:hAnsi="Times New Roman" w:cs="Times New Roman"/>
          <w:sz w:val="24"/>
          <w:szCs w:val="24"/>
        </w:rPr>
        <w:t xml:space="preserve"> корпус 2</w:t>
      </w:r>
      <w:r w:rsidRPr="00751530">
        <w:rPr>
          <w:rFonts w:ascii="Times New Roman" w:hAnsi="Times New Roman" w:cs="Times New Roman"/>
          <w:sz w:val="24"/>
          <w:szCs w:val="24"/>
        </w:rPr>
        <w:t xml:space="preserve"> Помелова Надежда Сергеевна и </w:t>
      </w:r>
      <w:proofErr w:type="spellStart"/>
      <w:r w:rsidRPr="00751530">
        <w:rPr>
          <w:rFonts w:ascii="Times New Roman" w:hAnsi="Times New Roman" w:cs="Times New Roman"/>
          <w:sz w:val="24"/>
          <w:szCs w:val="24"/>
        </w:rPr>
        <w:t>Корельская</w:t>
      </w:r>
      <w:proofErr w:type="spellEnd"/>
      <w:r w:rsidRPr="00751530">
        <w:rPr>
          <w:rFonts w:ascii="Times New Roman" w:hAnsi="Times New Roman" w:cs="Times New Roman"/>
          <w:sz w:val="24"/>
          <w:szCs w:val="24"/>
        </w:rPr>
        <w:t xml:space="preserve"> Екатерина Анатольевна изготовили своими руками салфетки, скатерть и платки с применением технологии </w:t>
      </w:r>
      <w:proofErr w:type="spellStart"/>
      <w:r w:rsidRPr="00751530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751530">
        <w:rPr>
          <w:rFonts w:ascii="Times New Roman" w:hAnsi="Times New Roman" w:cs="Times New Roman"/>
          <w:sz w:val="24"/>
          <w:szCs w:val="24"/>
        </w:rPr>
        <w:t xml:space="preserve"> наклеек </w:t>
      </w:r>
      <w:proofErr w:type="spellStart"/>
      <w:r w:rsidRPr="00751530">
        <w:rPr>
          <w:rFonts w:ascii="Times New Roman" w:hAnsi="Times New Roman" w:cs="Times New Roman"/>
          <w:sz w:val="24"/>
          <w:szCs w:val="24"/>
        </w:rPr>
        <w:t>Пермогорской</w:t>
      </w:r>
      <w:proofErr w:type="spellEnd"/>
      <w:r w:rsidRPr="00751530">
        <w:rPr>
          <w:rFonts w:ascii="Times New Roman" w:hAnsi="Times New Roman" w:cs="Times New Roman"/>
          <w:sz w:val="24"/>
          <w:szCs w:val="24"/>
        </w:rPr>
        <w:t xml:space="preserve"> росписи. Они презентовали проект «Красота </w:t>
      </w:r>
      <w:proofErr w:type="spellStart"/>
      <w:r w:rsidRPr="00751530">
        <w:rPr>
          <w:rFonts w:ascii="Times New Roman" w:hAnsi="Times New Roman" w:cs="Times New Roman"/>
          <w:sz w:val="24"/>
          <w:szCs w:val="24"/>
        </w:rPr>
        <w:t>Пермогорья</w:t>
      </w:r>
      <w:proofErr w:type="spellEnd"/>
      <w:r w:rsidRPr="00751530">
        <w:rPr>
          <w:rFonts w:ascii="Times New Roman" w:hAnsi="Times New Roman" w:cs="Times New Roman"/>
          <w:sz w:val="24"/>
          <w:szCs w:val="24"/>
        </w:rPr>
        <w:t>», реализованный ими в течении двух месяцев.</w:t>
      </w:r>
    </w:p>
    <w:p w:rsidR="004E7DB2" w:rsidRDefault="004E7DB2" w:rsidP="004E7D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Креативно, неправда ли?</w:t>
      </w:r>
    </w:p>
    <w:tbl>
      <w:tblPr>
        <w:tblStyle w:val="a3"/>
        <w:tblW w:w="0" w:type="auto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71"/>
        <w:gridCol w:w="4742"/>
      </w:tblGrid>
      <w:tr w:rsidR="004E7DB2" w:rsidTr="00AE5642">
        <w:tc>
          <w:tcPr>
            <w:tcW w:w="4785" w:type="dxa"/>
          </w:tcPr>
          <w:p w:rsidR="004E7DB2" w:rsidRDefault="004E7DB2" w:rsidP="004E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7200" cy="2332800"/>
                  <wp:effectExtent l="0" t="914400" r="0" b="886650"/>
                  <wp:docPr id="1" name="Рисунок 1" descr="C:\Users\Admin\AppData\Local\Microsoft\Windows\Temporary Internet Files\Content.Word\20170405_131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20170405_131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7200" cy="23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4E7DB2" w:rsidRDefault="004E7DB2" w:rsidP="00AE5642">
            <w:pPr>
              <w:ind w:left="-10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47200" cy="2332800"/>
                  <wp:effectExtent l="0" t="914400" r="0" b="886650"/>
                  <wp:docPr id="2" name="Рисунок 2" descr="C:\Users\Admin\AppData\Local\Microsoft\Windows\Temporary Internet Files\Content.Word\20170405_131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Microsoft\Windows\Temporary Internet Files\Content.Word\20170405_131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7200" cy="233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DB2" w:rsidRDefault="004E7DB2" w:rsidP="004E7D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E7DB2" w:rsidRDefault="004E7DB2" w:rsidP="004E7DB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49"/>
        <w:gridCol w:w="4321"/>
      </w:tblGrid>
      <w:tr w:rsidR="00C2348B" w:rsidTr="004E7DB2">
        <w:tc>
          <w:tcPr>
            <w:tcW w:w="4672" w:type="dxa"/>
          </w:tcPr>
          <w:p w:rsidR="004E7DB2" w:rsidRDefault="004E7DB2" w:rsidP="00AE5642">
            <w:pPr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145280" cy="2480310"/>
                  <wp:effectExtent l="0" t="838200" r="0" b="815340"/>
                  <wp:docPr id="3" name="Рисунок 3" descr="C:\Users\Admin\AppData\Local\Microsoft\Windows\Temporary Internet Files\Content.Word\20170405_132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Microsoft\Windows\Temporary Internet Files\Content.Word\20170405_132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147200" cy="248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C2348B" w:rsidRDefault="00C2348B" w:rsidP="00AE5642">
            <w:pPr>
              <w:ind w:left="-8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63517" cy="4157808"/>
                  <wp:effectExtent l="0" t="0" r="3810" b="0"/>
                  <wp:docPr id="5" name="Рисунок 5" descr="Картинки по запросу пермогорская рос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ермогорская рос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682" cy="421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48B" w:rsidRPr="00C2348B" w:rsidRDefault="00C2348B" w:rsidP="00AE5642">
            <w:pPr>
              <w:ind w:left="-8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48B" w:rsidRDefault="00C2348B" w:rsidP="00AE5642">
            <w:pPr>
              <w:ind w:left="-8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DB2" w:rsidRPr="00C2348B" w:rsidRDefault="00C2348B" w:rsidP="00AE5642">
            <w:pPr>
              <w:tabs>
                <w:tab w:val="left" w:pos="1164"/>
              </w:tabs>
              <w:ind w:left="-8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4E7DB2" w:rsidRPr="00751530" w:rsidRDefault="00C2348B" w:rsidP="00AE5642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7273212"/>
            <wp:effectExtent l="0" t="0" r="3810" b="4445"/>
            <wp:docPr id="4" name="Рисунок 4" descr="Картинки по запросу пермогор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ермогор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27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DB2" w:rsidRPr="00751530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1530"/>
    <w:rsid w:val="00193B1E"/>
    <w:rsid w:val="002B7EE6"/>
    <w:rsid w:val="00403A45"/>
    <w:rsid w:val="004E7DB2"/>
    <w:rsid w:val="0070450D"/>
    <w:rsid w:val="00751530"/>
    <w:rsid w:val="00985115"/>
    <w:rsid w:val="00AE5642"/>
    <w:rsid w:val="00C2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2017-05-31T07:55:00Z</dcterms:created>
  <dcterms:modified xsi:type="dcterms:W3CDTF">2017-05-31T07:55:00Z</dcterms:modified>
</cp:coreProperties>
</file>